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6B" w:rsidRPr="00DE2DC4" w:rsidRDefault="00FC646B" w:rsidP="00FC646B">
      <w:pPr>
        <w:pStyle w:val="a4"/>
        <w:spacing w:before="100" w:beforeAutospacing="1"/>
        <w:jc w:val="center"/>
        <w:rPr>
          <w:rFonts w:ascii="Times New Roman" w:hAnsi="Times New Roman"/>
          <w:b/>
          <w:sz w:val="28"/>
          <w:szCs w:val="28"/>
        </w:rPr>
      </w:pPr>
      <w:r w:rsidRPr="00DE2DC4">
        <w:rPr>
          <w:rFonts w:ascii="Times New Roman" w:hAnsi="Times New Roman"/>
          <w:b/>
          <w:sz w:val="28"/>
          <w:szCs w:val="28"/>
        </w:rPr>
        <w:t>ПОЛОЖЕНИЕ</w:t>
      </w:r>
    </w:p>
    <w:p w:rsidR="00FC646B" w:rsidRPr="00DE2DC4" w:rsidRDefault="00FC646B" w:rsidP="00FC646B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E2DC4">
        <w:rPr>
          <w:rFonts w:ascii="Times New Roman" w:hAnsi="Times New Roman"/>
          <w:b/>
          <w:sz w:val="28"/>
          <w:szCs w:val="28"/>
        </w:rPr>
        <w:t>об областном долгосрочном проекте «Юниор-экспресс»</w:t>
      </w:r>
    </w:p>
    <w:p w:rsidR="00FC646B" w:rsidRPr="00DE2DC4" w:rsidRDefault="00FC646B" w:rsidP="00FC646B">
      <w:pPr>
        <w:shd w:val="clear" w:color="auto" w:fill="FFFFFF"/>
        <w:spacing w:after="100" w:afterAutospacing="1" w:line="285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2DC4">
        <w:rPr>
          <w:rFonts w:ascii="Times New Roman" w:hAnsi="Times New Roman" w:cs="Times New Roman"/>
          <w:b/>
          <w:sz w:val="28"/>
          <w:szCs w:val="28"/>
        </w:rPr>
        <w:t>на 201</w:t>
      </w:r>
      <w:r w:rsidRPr="00DE2DC4">
        <w:rPr>
          <w:rFonts w:ascii="Times New Roman" w:hAnsi="Times New Roman" w:cs="Times New Roman"/>
          <w:b/>
          <w:sz w:val="28"/>
          <w:szCs w:val="28"/>
          <w:lang w:val="kk-KZ"/>
        </w:rPr>
        <w:t>6-2017 учебный год</w:t>
      </w:r>
    </w:p>
    <w:p w:rsidR="00FC646B" w:rsidRDefault="00FC646B" w:rsidP="00FC64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Областной долгосрочный проект «Юниор-экспресс» осуществляется отделом по развитию детского массового движения областного Дворца школьников имени М.М. Катаева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направлен на формирование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общеобразовательных школ города и Павлодарской области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журналистской 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FC646B" w:rsidRDefault="00FC646B" w:rsidP="00FC64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рассчитан на 2016-2017 учебный год и включает в себя творческие мастерские по детской журналистике, с</w:t>
      </w:r>
      <w:r w:rsidRPr="00BB358B">
        <w:rPr>
          <w:rFonts w:ascii="Times New Roman" w:eastAsia="Times New Roman" w:hAnsi="Times New Roman" w:cs="Times New Roman"/>
          <w:color w:val="000000"/>
          <w:sz w:val="28"/>
          <w:szCs w:val="28"/>
        </w:rPr>
        <w:t>еминарские занятия для руководителей школьных пресс-центров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B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(три) мини-проекта: </w:t>
      </w:r>
      <w:r w:rsidRPr="00BB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</w:t>
      </w:r>
      <w:proofErr w:type="gramStart"/>
      <w:r w:rsidRPr="00BB358B">
        <w:rPr>
          <w:rFonts w:ascii="Times New Roman" w:eastAsia="Times New Roman" w:hAnsi="Times New Roman" w:cs="Times New Roman"/>
          <w:color w:val="000000"/>
          <w:sz w:val="28"/>
          <w:szCs w:val="28"/>
        </w:rPr>
        <w:t>на лучшее школьное СМИ</w:t>
      </w:r>
      <w:proofErr w:type="gramEnd"/>
      <w:r w:rsidRPr="00BB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(октябрь-декабрь);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BB358B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 статей «</w:t>
      </w:r>
      <w:proofErr w:type="spellStart"/>
      <w:r w:rsidRPr="00BB358B">
        <w:rPr>
          <w:rFonts w:ascii="Times New Roman" w:eastAsia="Times New Roman" w:hAnsi="Times New Roman" w:cs="Times New Roman"/>
          <w:color w:val="000000"/>
          <w:sz w:val="28"/>
          <w:szCs w:val="28"/>
        </w:rPr>
        <w:t>СМИру</w:t>
      </w:r>
      <w:proofErr w:type="spellEnd"/>
      <w:r w:rsidRPr="00BB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строчке» на тему «Увлечения современной казахстанской молодёжи» (январь-февраль);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Pr="00BB358B">
        <w:rPr>
          <w:rFonts w:ascii="Times New Roman" w:eastAsia="Times New Roman" w:hAnsi="Times New Roman" w:cs="Times New Roman"/>
          <w:color w:val="000000"/>
          <w:sz w:val="28"/>
          <w:szCs w:val="28"/>
        </w:rPr>
        <w:t>отоконкурс «</w:t>
      </w:r>
      <w:proofErr w:type="spellStart"/>
      <w:r w:rsidRPr="00BB358B">
        <w:rPr>
          <w:rFonts w:ascii="Times New Roman" w:eastAsia="Times New Roman" w:hAnsi="Times New Roman" w:cs="Times New Roman"/>
          <w:color w:val="000000"/>
          <w:sz w:val="28"/>
          <w:szCs w:val="28"/>
        </w:rPr>
        <w:t>Сүйікті</w:t>
      </w:r>
      <w:proofErr w:type="spellEnd"/>
      <w:r w:rsidRPr="00BB35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358B">
        <w:rPr>
          <w:rFonts w:ascii="Times New Roman" w:eastAsia="Times New Roman" w:hAnsi="Times New Roman" w:cs="Times New Roman"/>
          <w:color w:val="000000"/>
          <w:sz w:val="28"/>
          <w:szCs w:val="28"/>
        </w:rPr>
        <w:t>қалам</w:t>
      </w:r>
      <w:proofErr w:type="spellEnd"/>
      <w:r w:rsidRPr="00BB358B">
        <w:rPr>
          <w:rFonts w:ascii="Times New Roman" w:eastAsia="Times New Roman" w:hAnsi="Times New Roman" w:cs="Times New Roman"/>
          <w:color w:val="000000"/>
          <w:sz w:val="28"/>
          <w:szCs w:val="28"/>
        </w:rPr>
        <w:t>» (март-апрель).</w:t>
      </w:r>
    </w:p>
    <w:p w:rsidR="00FC646B" w:rsidRDefault="00FC646B" w:rsidP="00FC64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C646B" w:rsidRDefault="00FC646B" w:rsidP="00FC64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проекта (конкурсанты, слушатели семинарских занятий, посетители творческих мастерских) получат дипломы по номинациям, благодарственные письма, сертификаты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областном фестивале юных журналистов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который состоится в ноябре 2017 года. 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C646B" w:rsidRDefault="00FC646B" w:rsidP="00FC64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долгосрочном проекте «Юниор-экспресс»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роводится на бесплатной основе.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 ЗАДАЧИ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НАПРАВЛЕНИЯ ДЕЯТЕЛЬНОСТИ ПРОЕКТА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2.1. Основными задачами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</w:t>
      </w:r>
      <w:proofErr w:type="gramEnd"/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единого информационного поля Павлодарской области;</w:t>
      </w:r>
    </w:p>
    <w:p w:rsidR="00FC646B" w:rsidRDefault="00FC646B" w:rsidP="00FC64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Профессиональная ориентация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старшеклассников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</w:t>
      </w:r>
      <w:proofErr w:type="gramEnd"/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развитие личности школьников.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2.2. Основными направлениями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являются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творческих мастерских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журналистик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для учащихся общеобразовательных школ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646B" w:rsidRDefault="00FC646B" w:rsidP="00FC64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мастер-классов по основам журналистики в рамках школы детского актива;</w:t>
      </w:r>
    </w:p>
    <w:p w:rsidR="00FC646B" w:rsidRDefault="00FC646B" w:rsidP="00FC64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разработка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методических пособий и рекомендаций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юнкоров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редакторов школьных пресс-центров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646B" w:rsidRDefault="00FC646B" w:rsidP="00FC64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• интенсификация процесса обучения, внедрение в учебный процесс новейших образовательных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(консультации участников в онлайн режиме).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3. 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3.1. Управление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«Юниор-экспресс»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методистами Дворца школьников имени М.М. Катаева, редакторами областной детско-юношеской газеты «Твой мир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Сенің әлемің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Аиповой Асем Сериковной и Даирбаевой Варварой Александровной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реализации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и координиру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т успешное его выполнение;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рассматрива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вопросы организации и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рассматрива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другие вопросы, связанные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реализацией проекта.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ПРОЕКТЕ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проекта считаются учащиеся общеобразовательных школ города и Павлодарской области, которые приняли участие хотя бы в одном из мини-проектов долгосрочного проекта «Юниор-экспресс»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4.1.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мастерские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принимаются интересующиеся журналистикой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школьники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C646B" w:rsidRDefault="00FC646B" w:rsidP="00FC646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семинарские занятия принимаются все желающие редакторы школьных пресс-центров, вожатые.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C646B" w:rsidRDefault="00FC646B" w:rsidP="00FC646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Принять участие в мини-проектах могут все желающие учащиеся общеобразовательных школ города и области.</w:t>
      </w:r>
    </w:p>
    <w:p w:rsidR="00FC646B" w:rsidRDefault="00FC646B" w:rsidP="00FC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46B" w:rsidRDefault="00FC646B" w:rsidP="00FC64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4.4. </w:t>
      </w:r>
      <w:r w:rsidRPr="0062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критериев оценки конкурсных работ при подведении итогов </w:t>
      </w:r>
      <w:r w:rsidRPr="0062111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проекта </w:t>
      </w:r>
      <w:r w:rsidRPr="006211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наличие подписки школы на областную-детско-юношескую газету «Твой мир – </w:t>
      </w:r>
      <w:r w:rsidRPr="0062111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Сенің әлемің</w:t>
      </w:r>
      <w:r w:rsidRPr="00621112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FC646B" w:rsidRDefault="00FC646B" w:rsidP="00FC64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C646B" w:rsidRPr="00621112" w:rsidRDefault="00FC646B" w:rsidP="00FC64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РЕАЛИЗАЦИИ ПРОЕКТА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Точные даты проведения творческих мастерских и семинарских занятий будут отправляться во все школы города и области телефонограммой заранее с электронной почты ЕДЮО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7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671"/>
        <w:gridCol w:w="1418"/>
      </w:tblGrid>
      <w:tr w:rsidR="00FC646B" w:rsidRPr="004726D6" w:rsidTr="005A55D5">
        <w:trPr>
          <w:trHeight w:val="381"/>
        </w:trPr>
        <w:tc>
          <w:tcPr>
            <w:tcW w:w="708" w:type="dxa"/>
            <w:shd w:val="clear" w:color="auto" w:fill="auto"/>
            <w:vAlign w:val="center"/>
          </w:tcPr>
          <w:p w:rsidR="00FC646B" w:rsidRDefault="00FC646B" w:rsidP="005A55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5.1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FC646B" w:rsidRPr="00E508BB" w:rsidRDefault="00FC646B" w:rsidP="005A55D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Старт проекта «Юниор-экспресс». </w:t>
            </w:r>
          </w:p>
        </w:tc>
        <w:tc>
          <w:tcPr>
            <w:tcW w:w="1418" w:type="dxa"/>
            <w:vAlign w:val="center"/>
          </w:tcPr>
          <w:p w:rsidR="00FC646B" w:rsidRDefault="00FC646B" w:rsidP="005A55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FC646B" w:rsidRPr="004726D6" w:rsidTr="005A55D5">
        <w:trPr>
          <w:trHeight w:val="381"/>
        </w:trPr>
        <w:tc>
          <w:tcPr>
            <w:tcW w:w="708" w:type="dxa"/>
            <w:shd w:val="clear" w:color="auto" w:fill="auto"/>
            <w:vAlign w:val="center"/>
          </w:tcPr>
          <w:p w:rsidR="00FC646B" w:rsidRPr="00E508BB" w:rsidRDefault="00FC646B" w:rsidP="005A55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5.2</w:t>
            </w:r>
            <w:r w:rsidRPr="00E508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FC646B" w:rsidRPr="00E508BB" w:rsidRDefault="00FC646B" w:rsidP="005A55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8BB">
              <w:rPr>
                <w:rFonts w:ascii="Times New Roman" w:hAnsi="Times New Roman"/>
                <w:sz w:val="24"/>
                <w:szCs w:val="24"/>
                <w:lang w:val="kk-KZ"/>
              </w:rPr>
              <w:t>«Школа Юнкора». Творческие мастерские по детской журналистик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E508B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FC646B" w:rsidRPr="00E508BB" w:rsidRDefault="00FC646B" w:rsidP="005A55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FC646B" w:rsidRPr="004726D6" w:rsidTr="005A55D5">
        <w:trPr>
          <w:trHeight w:val="381"/>
        </w:trPr>
        <w:tc>
          <w:tcPr>
            <w:tcW w:w="708" w:type="dxa"/>
            <w:shd w:val="clear" w:color="auto" w:fill="auto"/>
            <w:vAlign w:val="center"/>
          </w:tcPr>
          <w:p w:rsidR="00FC646B" w:rsidRPr="00E508BB" w:rsidRDefault="00FC646B" w:rsidP="005A55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5.3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FC646B" w:rsidRPr="00E508BB" w:rsidRDefault="00FC646B" w:rsidP="005A55D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08BB">
              <w:rPr>
                <w:rFonts w:ascii="Times New Roman" w:hAnsi="Times New Roman"/>
                <w:sz w:val="24"/>
                <w:szCs w:val="24"/>
                <w:lang w:val="kk-KZ"/>
              </w:rPr>
              <w:t>Семинарские занятия для руководителей школьных пресс-центров.</w:t>
            </w:r>
          </w:p>
        </w:tc>
        <w:tc>
          <w:tcPr>
            <w:tcW w:w="1418" w:type="dxa"/>
            <w:vMerge/>
            <w:vAlign w:val="center"/>
          </w:tcPr>
          <w:p w:rsidR="00FC646B" w:rsidRPr="00E508BB" w:rsidRDefault="00FC646B" w:rsidP="005A55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C646B" w:rsidRPr="004726D6" w:rsidTr="005A55D5">
        <w:trPr>
          <w:trHeight w:val="381"/>
        </w:trPr>
        <w:tc>
          <w:tcPr>
            <w:tcW w:w="708" w:type="dxa"/>
            <w:shd w:val="clear" w:color="auto" w:fill="auto"/>
            <w:vAlign w:val="center"/>
          </w:tcPr>
          <w:p w:rsidR="00FC646B" w:rsidRDefault="00FC646B" w:rsidP="005A55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5.4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FC646B" w:rsidRDefault="00FC646B" w:rsidP="005A55D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Конкурсы в рамках проекта «Юниор-экспресс»:</w:t>
            </w:r>
          </w:p>
          <w:p w:rsidR="00FC646B" w:rsidRPr="0060299E" w:rsidRDefault="00FC646B" w:rsidP="005A55D5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конкурс на лучшее школьное СМИ (октябрь-декабрь)</w:t>
            </w:r>
            <w:r w:rsidRPr="0060299E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FC646B" w:rsidRDefault="00FC646B" w:rsidP="005A55D5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конкурс статей «СМИру по строчке» на тему «Увлечения современной казахстанской молодёжи» (январь-февраль);</w:t>
            </w:r>
          </w:p>
          <w:p w:rsidR="00FC646B" w:rsidRPr="00E508BB" w:rsidRDefault="00FC646B" w:rsidP="005A55D5">
            <w:pPr>
              <w:pStyle w:val="a4"/>
              <w:numPr>
                <w:ilvl w:val="0"/>
                <w:numId w:val="1"/>
              </w:numPr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Фотоконкурс «Сүйікті қалам</w:t>
            </w:r>
            <w:r>
              <w:rPr>
                <w:rFonts w:ascii="Times New Roman" w:hAnsi="Times New Roman"/>
                <w:sz w:val="24"/>
                <w:szCs w:val="24"/>
              </w:rPr>
              <w:t>» (март-апрель).</w:t>
            </w:r>
          </w:p>
        </w:tc>
        <w:tc>
          <w:tcPr>
            <w:tcW w:w="1418" w:type="dxa"/>
            <w:vAlign w:val="center"/>
          </w:tcPr>
          <w:p w:rsidR="00FC646B" w:rsidRPr="00E508BB" w:rsidRDefault="00FC646B" w:rsidP="005A55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FC646B" w:rsidRPr="004726D6" w:rsidTr="005A55D5">
        <w:trPr>
          <w:trHeight w:val="381"/>
        </w:trPr>
        <w:tc>
          <w:tcPr>
            <w:tcW w:w="708" w:type="dxa"/>
            <w:shd w:val="clear" w:color="auto" w:fill="auto"/>
            <w:vAlign w:val="center"/>
          </w:tcPr>
          <w:p w:rsidR="00FC646B" w:rsidRDefault="00FC646B" w:rsidP="005A55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5.5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FC646B" w:rsidRDefault="00FC646B" w:rsidP="005A55D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Подведение итогов и награждение победителей</w:t>
            </w:r>
          </w:p>
        </w:tc>
        <w:tc>
          <w:tcPr>
            <w:tcW w:w="1418" w:type="dxa"/>
            <w:vAlign w:val="center"/>
          </w:tcPr>
          <w:p w:rsidR="00FC646B" w:rsidRDefault="00FC646B" w:rsidP="005A55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ноябрь 2017 года</w:t>
            </w:r>
          </w:p>
        </w:tc>
      </w:tr>
    </w:tbl>
    <w:p w:rsidR="00FC646B" w:rsidRDefault="00FC646B" w:rsidP="00FC64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C646B" w:rsidRDefault="00FC646B" w:rsidP="00FC64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АДРЕС ОРГКОМИТЕТА ПРОЕКТА</w:t>
      </w:r>
    </w:p>
    <w:p w:rsidR="00FC646B" w:rsidRPr="00902465" w:rsidRDefault="00FC646B" w:rsidP="00FC64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2465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оргкомитета: 140000, Казахстан, г. Павлодар, ул. 1 Мая, 27, второй этаж, к. № 225а.</w:t>
      </w:r>
    </w:p>
    <w:p w:rsidR="00FC646B" w:rsidRPr="00902465" w:rsidRDefault="00FC646B" w:rsidP="00FC646B">
      <w:pPr>
        <w:shd w:val="clear" w:color="auto" w:fill="FFFFFF"/>
        <w:spacing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465">
        <w:rPr>
          <w:rFonts w:ascii="Times New Roman" w:eastAsia="Times New Roman" w:hAnsi="Times New Roman" w:cs="Times New Roman"/>
          <w:color w:val="000000"/>
          <w:sz w:val="28"/>
          <w:szCs w:val="28"/>
        </w:rPr>
        <w:t>е-</w:t>
      </w:r>
      <w:proofErr w:type="spellStart"/>
      <w:r w:rsidRPr="00902465">
        <w:rPr>
          <w:rFonts w:ascii="Times New Roman" w:eastAsia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902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902465">
        <w:rPr>
          <w:rFonts w:ascii="Times New Roman" w:eastAsia="Times New Roman" w:hAnsi="Times New Roman" w:cs="Times New Roman"/>
          <w:color w:val="000000"/>
          <w:sz w:val="28"/>
          <w:szCs w:val="28"/>
        </w:rPr>
        <w:t>varyadd@mail.ru ,</w:t>
      </w:r>
      <w:proofErr w:type="gramEnd"/>
      <w:r w:rsidRPr="00902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aipova-0583@mail.ru </w:t>
      </w:r>
    </w:p>
    <w:p w:rsidR="00FC646B" w:rsidRPr="00902465" w:rsidRDefault="00FC646B" w:rsidP="00FC646B">
      <w:pPr>
        <w:shd w:val="clear" w:color="auto" w:fill="FFFFFF"/>
        <w:spacing w:after="100" w:afterAutospacing="1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46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для справок: 8(7182) 32-85-06;</w:t>
      </w:r>
    </w:p>
    <w:p w:rsidR="00FC646B" w:rsidRDefault="00FC646B" w:rsidP="00FC64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Координаторы проекта:</w:t>
      </w:r>
    </w:p>
    <w:p w:rsidR="00FC646B" w:rsidRPr="00902465" w:rsidRDefault="00FC646B" w:rsidP="00FC64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02465">
        <w:rPr>
          <w:rFonts w:ascii="Times New Roman" w:eastAsia="Times New Roman" w:hAnsi="Times New Roman" w:cs="Times New Roman"/>
          <w:color w:val="000000"/>
          <w:sz w:val="28"/>
          <w:szCs w:val="28"/>
        </w:rPr>
        <w:t>Даирбаева</w:t>
      </w:r>
      <w:proofErr w:type="spellEnd"/>
      <w:r w:rsidRPr="00902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Варвара Александровна – методист областного Дворца школьников им. М.М. Катаева, тел. 8 777 864 49 39</w:t>
      </w:r>
    </w:p>
    <w:p w:rsidR="00FC646B" w:rsidRDefault="00FC646B" w:rsidP="00FC646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02465">
        <w:rPr>
          <w:rFonts w:ascii="Times New Roman" w:eastAsia="Times New Roman" w:hAnsi="Times New Roman" w:cs="Times New Roman"/>
          <w:color w:val="000000"/>
          <w:sz w:val="28"/>
          <w:szCs w:val="28"/>
        </w:rPr>
        <w:t>Аипова</w:t>
      </w:r>
      <w:proofErr w:type="spellEnd"/>
      <w:r w:rsidRPr="00902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2465">
        <w:rPr>
          <w:rFonts w:ascii="Times New Roman" w:eastAsia="Times New Roman" w:hAnsi="Times New Roman" w:cs="Times New Roman"/>
          <w:color w:val="000000"/>
          <w:sz w:val="28"/>
          <w:szCs w:val="28"/>
        </w:rPr>
        <w:t>Асем</w:t>
      </w:r>
      <w:proofErr w:type="spellEnd"/>
      <w:r w:rsidRPr="00902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02465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Сериковна</w:t>
      </w:r>
      <w:proofErr w:type="spellEnd"/>
      <w:r w:rsidRPr="00902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методист областного Дворца школьников им. М.М. Катаева, тел. 8 707 259 58 74</w:t>
      </w:r>
    </w:p>
    <w:p w:rsidR="00FC646B" w:rsidRPr="00C06787" w:rsidRDefault="00FC646B" w:rsidP="00FC646B">
      <w:pPr>
        <w:rPr>
          <w:lang w:val="kk-KZ"/>
        </w:rPr>
      </w:pPr>
    </w:p>
    <w:p w:rsidR="007F58D4" w:rsidRDefault="007F58D4">
      <w:bookmarkStart w:id="0" w:name="_GoBack"/>
      <w:bookmarkEnd w:id="0"/>
    </w:p>
    <w:sectPr w:rsidR="007F58D4" w:rsidSect="00AE7A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063C5"/>
    <w:multiLevelType w:val="hybridMultilevel"/>
    <w:tmpl w:val="4EFC6D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6B"/>
    <w:rsid w:val="007F58D4"/>
    <w:rsid w:val="00F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011AE-98F6-4DCF-855F-2CB17935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4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C646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FC64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Гуринов</dc:creator>
  <cp:keywords/>
  <dc:description/>
  <cp:lastModifiedBy>Гуринов</cp:lastModifiedBy>
  <cp:revision>1</cp:revision>
  <dcterms:created xsi:type="dcterms:W3CDTF">2016-10-18T05:57:00Z</dcterms:created>
  <dcterms:modified xsi:type="dcterms:W3CDTF">2016-10-18T05:57:00Z</dcterms:modified>
</cp:coreProperties>
</file>